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┌─────────────────────────────────────────────────────┬─────────┬──────────────┐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Unitatea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.....................                    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│    Data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                                           │         ├──────┬───────┤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                                                 │         │ Luna │ </w:t>
      </w:r>
      <w:proofErr w:type="spellStart"/>
      <w:proofErr w:type="gramStart"/>
      <w:r w:rsidRPr="005E627F">
        <w:rPr>
          <w:rFonts w:ascii="Courier New" w:hAnsi="Courier New" w:cs="Courier New"/>
          <w:sz w:val="16"/>
          <w:szCs w:val="16"/>
        </w:rPr>
        <w:t>Anul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     FIŞĂ LIMITĂ DE CONSUM                 ├─────────┼──────┼───────┤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                                           │         │      │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├──────────┬──────────┬──────────────────────────────┬┴─────────┴──┬───┴───────┤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Cod    │   Cod    │    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comandă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    │ 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Cont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│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Cont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proofErr w:type="gramStart"/>
      <w:r w:rsidRPr="005E627F">
        <w:rPr>
          <w:rFonts w:ascii="Courier New" w:hAnsi="Courier New" w:cs="Courier New"/>
          <w:sz w:val="16"/>
          <w:szCs w:val="16"/>
        </w:rPr>
        <w:t>predător</w:t>
      </w:r>
      <w:proofErr w:type="spellEnd"/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primitor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         Cod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produs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      │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debitor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│  creditor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├──────────┼──────────┼──────────────────────────────┼─────────────┼───────────┤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├──────────┴──────────┴──────────────────────────────┼─────────────┴───────────┤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Denumirea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materialului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inclusiv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sortiment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marca</w:t>
      </w:r>
      <w:proofErr w:type="spellEnd"/>
      <w:proofErr w:type="gramStart"/>
      <w:r w:rsidRPr="005E627F">
        <w:rPr>
          <w:rFonts w:ascii="Courier New" w:hAnsi="Courier New" w:cs="Courier New"/>
          <w:sz w:val="16"/>
          <w:szCs w:val="16"/>
        </w:rPr>
        <w:t>,  │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          Cod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       </w:t>
      </w:r>
      <w:proofErr w:type="spellStart"/>
      <w:proofErr w:type="gramStart"/>
      <w:r w:rsidRPr="005E627F">
        <w:rPr>
          <w:rFonts w:ascii="Courier New" w:hAnsi="Courier New" w:cs="Courier New"/>
          <w:sz w:val="16"/>
          <w:szCs w:val="16"/>
        </w:rPr>
        <w:t>profil</w:t>
      </w:r>
      <w:proofErr w:type="spellEnd"/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dimensiune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>)                      │   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├────────────────────────────────────────────────────┼─────────────────────────┤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                                          │   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├─────┬────────────────┬────────────────┬────────────┴─────────────────────────┤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U/M.│ Cant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eliberată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E627F">
        <w:rPr>
          <w:rFonts w:ascii="Courier New" w:hAnsi="Courier New" w:cs="Courier New"/>
          <w:sz w:val="16"/>
          <w:szCs w:val="16"/>
        </w:rPr>
        <w:t xml:space="preserve">│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Preţ</w:t>
      </w:r>
      <w:proofErr w:type="spellEnd"/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unitar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│                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├─────┼────────────────┼────────────────┤                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 │                │                │             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Valoare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│                │                │                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├─────┼────────────────┼────────────────┼──────────────────────────────────────┤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├─────┴────────────────┴────┬───────────┴────────────────┬─────────────────────┤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Producţia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    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Denumire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produs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lucrare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│          Cod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├─────┬───────────┬─────────┼────────────────────────────┼─────────────────────┤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U/M.│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Planificat│Realizat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                            │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├─────┼───────────┼─────────┤                            │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│           │         │                            │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├─────┴───────────┴─────────┴──────────────────────┬─────┴─────────┬───────────┤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         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Cantitate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necesară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          │Cant.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înlocuită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>│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├─────┬─────────────────┬─────────┬─────┬──────────┼──────┬────────┤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5E627F">
        <w:rPr>
          <w:rFonts w:ascii="Courier New" w:hAnsi="Courier New" w:cs="Courier New"/>
          <w:sz w:val="16"/>
          <w:szCs w:val="16"/>
        </w:rPr>
        <w:t xml:space="preserve">│ U/M │Cf.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normei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tehn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>.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Suplimen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>-│    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Semnătura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│Bon de│ De  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Cantitate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 ├──────┬──────────┤tare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sau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│Data │   de    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consum│</w:t>
      </w:r>
      <w:proofErr w:type="gramStart"/>
      <w:r w:rsidRPr="005E627F">
        <w:rPr>
          <w:rFonts w:ascii="Courier New" w:hAnsi="Courier New" w:cs="Courier New"/>
          <w:sz w:val="16"/>
          <w:szCs w:val="16"/>
        </w:rPr>
        <w:t>scăzut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limita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5E627F">
        <w:rPr>
          <w:rFonts w:ascii="Courier New" w:hAnsi="Courier New" w:cs="Courier New"/>
          <w:sz w:val="16"/>
          <w:szCs w:val="16"/>
        </w:rPr>
        <w:t xml:space="preserve">│  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Pentru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diminuare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│  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aprobare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│nr.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 │din can-</w:t>
      </w:r>
      <w:proofErr w:type="gramStart"/>
      <w:r w:rsidRPr="005E627F">
        <w:rPr>
          <w:rFonts w:ascii="Courier New" w:hAnsi="Courier New" w:cs="Courier New"/>
          <w:sz w:val="16"/>
          <w:szCs w:val="16"/>
        </w:rPr>
        <w:t xml:space="preserve">│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valabilă</w:t>
      </w:r>
      <w:proofErr w:type="spellEnd"/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uni</w:t>
      </w:r>
      <w:proofErr w:type="spellEnd"/>
      <w:proofErr w:type="gramStart"/>
      <w:r w:rsidRPr="005E627F">
        <w:rPr>
          <w:rFonts w:ascii="Courier New" w:hAnsi="Courier New" w:cs="Courier New"/>
          <w:sz w:val="16"/>
          <w:szCs w:val="16"/>
        </w:rPr>
        <w:t>-  │</w:t>
      </w:r>
      <w:proofErr w:type="spellStart"/>
      <w:proofErr w:type="gramEnd"/>
      <w:r w:rsidRPr="005E627F">
        <w:rPr>
          <w:rFonts w:ascii="Courier New" w:hAnsi="Courier New" w:cs="Courier New"/>
          <w:sz w:val="16"/>
          <w:szCs w:val="16"/>
        </w:rPr>
        <w:t>produc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>-   │         │     │          │     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titate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│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│</w:t>
      </w:r>
      <w:proofErr w:type="spellStart"/>
      <w:proofErr w:type="gramStart"/>
      <w:r w:rsidRPr="005E627F">
        <w:rPr>
          <w:rFonts w:ascii="Courier New" w:hAnsi="Courier New" w:cs="Courier New"/>
          <w:sz w:val="16"/>
          <w:szCs w:val="16"/>
        </w:rPr>
        <w:t>tate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│</w:t>
      </w:r>
      <w:proofErr w:type="spellStart"/>
      <w:proofErr w:type="gramEnd"/>
      <w:r w:rsidRPr="005E627F">
        <w:rPr>
          <w:rFonts w:ascii="Courier New" w:hAnsi="Courier New" w:cs="Courier New"/>
          <w:sz w:val="16"/>
          <w:szCs w:val="16"/>
        </w:rPr>
        <w:t>ţia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pla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>-  │         │     │          │      │        │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produs│</w:t>
      </w:r>
      <w:proofErr w:type="gramStart"/>
      <w:r w:rsidRPr="005E627F">
        <w:rPr>
          <w:rFonts w:ascii="Courier New" w:hAnsi="Courier New" w:cs="Courier New"/>
          <w:sz w:val="16"/>
          <w:szCs w:val="16"/>
        </w:rPr>
        <w:t>nificată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       │     │          │      │        │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├─────┼──────┼──────────┼─────────┼─────┼──────────┼──────┼────────┼───────────┤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5E627F">
        <w:rPr>
          <w:rFonts w:ascii="Courier New" w:hAnsi="Courier New" w:cs="Courier New"/>
          <w:sz w:val="16"/>
          <w:szCs w:val="16"/>
        </w:rPr>
        <w:t>│  a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│   b  │    c     │    d    │   e │    f     │   g  │    h   │  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i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├─────┼──────┼──────────┼─────────┼─────┼──────────┼──────┼────────┼───────────┤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├─────┴──────┼──────────┼─────────┼─────┼──────────┼──────┼────────┼───────────┤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Şef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de comp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Recalculat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>│         │     │          │      │        │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     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în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5E627F">
        <w:rPr>
          <w:rFonts w:ascii="Courier New" w:hAnsi="Courier New" w:cs="Courier New"/>
          <w:sz w:val="16"/>
          <w:szCs w:val="16"/>
        </w:rPr>
        <w:t>baza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       │     │          │      │        │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  │producţiei├─────────┼─────┼──────────┼──────┼────────┼───────────┤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  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realizate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         │     │          │      │        │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├──────────┬─┴──────────┼─────────┴─────┴──────────┴────┬─┴────────┴───────────┤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5E627F">
        <w:rPr>
          <w:rFonts w:ascii="Courier New" w:hAnsi="Courier New" w:cs="Courier New"/>
          <w:sz w:val="16"/>
          <w:szCs w:val="16"/>
        </w:rPr>
        <w:t>│  Data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Cantitatea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 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Cantităţi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eliberate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  │  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Semnătura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eliberării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cerută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├───────────────┬───────────────</w:t>
      </w:r>
      <w:proofErr w:type="gramStart"/>
      <w:r w:rsidRPr="005E627F">
        <w:rPr>
          <w:rFonts w:ascii="Courier New" w:hAnsi="Courier New" w:cs="Courier New"/>
          <w:sz w:val="16"/>
          <w:szCs w:val="16"/>
        </w:rPr>
        <w:t xml:space="preserve">┤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predare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>-primire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      │            │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Parţial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 │   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Cumulat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   │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├──────────┼────────────┼───────────────┼───────────────┼──────────────────────┤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│            │               │               │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├──────────┼────────────┼───────────────┼───────────────┼──────────────────────┤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│            │               │               │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├──────────┼────────────┼───────────────┼───────────────┼──────────────────────┤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│          │            │               │               │           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├──────────┼────────────┼───────────────┼───────────────┼──────────────────────┤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</w:t>
      </w:r>
      <w:proofErr w:type="gramStart"/>
      <w:r w:rsidRPr="005E627F">
        <w:rPr>
          <w:rFonts w:ascii="Courier New" w:hAnsi="Courier New" w:cs="Courier New"/>
          <w:sz w:val="16"/>
          <w:szCs w:val="16"/>
        </w:rPr>
        <w:t>x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   │ </w:t>
      </w:r>
      <w:proofErr w:type="spellStart"/>
      <w:r w:rsidRPr="005E627F">
        <w:rPr>
          <w:rFonts w:ascii="Courier New" w:hAnsi="Courier New" w:cs="Courier New"/>
          <w:sz w:val="16"/>
          <w:szCs w:val="16"/>
        </w:rPr>
        <w:t>Restituiri</w:t>
      </w:r>
      <w:proofErr w:type="spellEnd"/>
      <w:r w:rsidRPr="005E627F">
        <w:rPr>
          <w:rFonts w:ascii="Courier New" w:hAnsi="Courier New" w:cs="Courier New"/>
          <w:sz w:val="16"/>
          <w:szCs w:val="16"/>
        </w:rPr>
        <w:t xml:space="preserve"> │       x       │               │          x           │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├──────────┼────────────┼───────────────┼───────────────┼──────────────────────┤</w:t>
      </w:r>
    </w:p>
    <w:p w:rsidR="005E627F" w:rsidRPr="005E627F" w:rsidRDefault="005E627F" w:rsidP="005E62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 xml:space="preserve">│    </w:t>
      </w:r>
      <w:proofErr w:type="gramStart"/>
      <w:r w:rsidRPr="005E627F">
        <w:rPr>
          <w:rFonts w:ascii="Courier New" w:hAnsi="Courier New" w:cs="Courier New"/>
          <w:sz w:val="16"/>
          <w:szCs w:val="16"/>
        </w:rPr>
        <w:t>x</w:t>
      </w:r>
      <w:proofErr w:type="gramEnd"/>
      <w:r w:rsidRPr="005E627F">
        <w:rPr>
          <w:rFonts w:ascii="Courier New" w:hAnsi="Courier New" w:cs="Courier New"/>
          <w:sz w:val="16"/>
          <w:szCs w:val="16"/>
        </w:rPr>
        <w:t xml:space="preserve">     │ Total      │       x       │               │          x           │</w:t>
      </w:r>
    </w:p>
    <w:p w:rsidR="00D32E80" w:rsidRPr="005E627F" w:rsidRDefault="005E627F" w:rsidP="005E627F">
      <w:pPr>
        <w:rPr>
          <w:sz w:val="16"/>
          <w:szCs w:val="16"/>
        </w:rPr>
      </w:pPr>
      <w:r w:rsidRPr="005E627F">
        <w:rPr>
          <w:rFonts w:ascii="Courier New" w:hAnsi="Courier New" w:cs="Courier New"/>
          <w:sz w:val="16"/>
          <w:szCs w:val="16"/>
        </w:rPr>
        <w:t>└──────────┴────────────┴─────────</w:t>
      </w:r>
      <w:bookmarkStart w:id="0" w:name="_GoBack"/>
      <w:bookmarkEnd w:id="0"/>
      <w:r w:rsidRPr="005E627F">
        <w:rPr>
          <w:rFonts w:ascii="Courier New" w:hAnsi="Courier New" w:cs="Courier New"/>
          <w:sz w:val="16"/>
          <w:szCs w:val="16"/>
        </w:rPr>
        <w:t>──────┴───────────────┴──────────────────────┘</w:t>
      </w:r>
    </w:p>
    <w:sectPr w:rsidR="00D32E80" w:rsidRPr="005E6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DF"/>
    <w:rsid w:val="005E627F"/>
    <w:rsid w:val="007B54DF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7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7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4066</Characters>
  <Application>Microsoft Office Word</Application>
  <DocSecurity>0</DocSecurity>
  <Lines>33</Lines>
  <Paragraphs>9</Paragraphs>
  <ScaleCrop>false</ScaleCrop>
  <Company>Nokia Oyj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2012-04-14T20:19:00Z</dcterms:created>
  <dcterms:modified xsi:type="dcterms:W3CDTF">2012-04-14T20:19:00Z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5e2f0cbf-3a61-482f-bb69-526995b6c347</vt:lpwstr>
  </property>
  <property fmtid="{D5CDD505-2E9C-101B-9397-08002B2CF9AE}" pid="3" name="NokiaConfidentiality">
    <vt:lpwstr>Company Confidential</vt:lpwstr>
  </property>
</Properties>
</file>